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34AB6">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附件</w:t>
      </w:r>
      <w:r>
        <w:rPr>
          <w:rFonts w:hint="eastAsia" w:ascii="宋体" w:hAnsi="宋体" w:eastAsia="宋体" w:cs="宋体"/>
          <w:b/>
          <w:bCs/>
          <w:sz w:val="28"/>
          <w:szCs w:val="28"/>
          <w:highlight w:val="none"/>
          <w:lang w:val="en-US" w:eastAsia="zh-CN"/>
        </w:rPr>
        <w:t>1</w:t>
      </w:r>
      <w:r>
        <w:rPr>
          <w:rFonts w:hint="eastAsia" w:ascii="宋体" w:hAnsi="宋体" w:eastAsia="宋体" w:cs="宋体"/>
          <w:b/>
          <w:bCs/>
          <w:sz w:val="28"/>
          <w:szCs w:val="28"/>
          <w:highlight w:val="none"/>
        </w:rPr>
        <w:t>：2026年工会</w:t>
      </w:r>
      <w:r>
        <w:rPr>
          <w:rFonts w:hint="eastAsia" w:ascii="宋体" w:hAnsi="宋体" w:eastAsia="宋体" w:cs="宋体"/>
          <w:b/>
          <w:bCs/>
          <w:sz w:val="28"/>
          <w:szCs w:val="28"/>
          <w:highlight w:val="none"/>
          <w:lang w:val="en-US" w:eastAsia="zh-CN"/>
        </w:rPr>
        <w:t>工作研究</w:t>
      </w:r>
      <w:r>
        <w:rPr>
          <w:rFonts w:hint="eastAsia" w:ascii="宋体" w:hAnsi="宋体" w:eastAsia="宋体" w:cs="宋体"/>
          <w:b/>
          <w:bCs/>
          <w:sz w:val="28"/>
          <w:szCs w:val="28"/>
          <w:highlight w:val="none"/>
        </w:rPr>
        <w:t>课题选题指南</w:t>
      </w:r>
    </w:p>
    <w:p w14:paraId="66165127">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1"/>
          <w:szCs w:val="21"/>
        </w:rPr>
      </w:pPr>
    </w:p>
    <w:p w14:paraId="23E2E5AD">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一、</w:t>
      </w:r>
      <w:r>
        <w:rPr>
          <w:rFonts w:hint="eastAsia" w:ascii="宋体" w:hAnsi="宋体" w:eastAsia="宋体" w:cs="宋体"/>
          <w:b/>
          <w:bCs/>
          <w:sz w:val="21"/>
          <w:szCs w:val="21"/>
        </w:rPr>
        <w:t>学习贯彻习近平总书记重要讲话和中国工会十八大精神</w:t>
      </w:r>
    </w:p>
    <w:p w14:paraId="60B450D5">
      <w:pPr>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习近平总书记关于工人阶级和工会工作重要论述的学理化阐释与高校实践路径研究</w:t>
      </w:r>
    </w:p>
    <w:p w14:paraId="25476567">
      <w:pPr>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中国工会十八大精神在高校工会落地见效的机制与载体创新研究</w:t>
      </w:r>
    </w:p>
    <w:p w14:paraId="2267255E">
      <w:pPr>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新时代高校工会坚持党的领导、强化“三性”建设的理论与实践研究</w:t>
      </w:r>
    </w:p>
    <w:p w14:paraId="7AD8CCF3">
      <w:pPr>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新质生产力背景下高校工会服务教育强国建设的使命与作为研究</w:t>
      </w:r>
    </w:p>
    <w:p w14:paraId="47B02AD8">
      <w:pPr>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科学家精神、教育家精神、工匠精神融入高校工会工作的路径研究</w:t>
      </w:r>
    </w:p>
    <w:p w14:paraId="62220C88">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二、</w:t>
      </w:r>
      <w:r>
        <w:rPr>
          <w:rFonts w:hint="eastAsia" w:ascii="宋体" w:hAnsi="宋体" w:eastAsia="宋体" w:cs="宋体"/>
          <w:b/>
          <w:bCs/>
          <w:sz w:val="21"/>
          <w:szCs w:val="21"/>
        </w:rPr>
        <w:t>高校工会教职工思想</w:t>
      </w:r>
      <w:r>
        <w:rPr>
          <w:rFonts w:hint="eastAsia" w:ascii="宋体" w:hAnsi="宋体" w:eastAsia="宋体" w:cs="宋体"/>
          <w:b/>
          <w:bCs/>
          <w:sz w:val="21"/>
          <w:szCs w:val="21"/>
          <w:lang w:val="en-US" w:eastAsia="zh-CN"/>
        </w:rPr>
        <w:t>教育</w:t>
      </w:r>
      <w:r>
        <w:rPr>
          <w:rFonts w:hint="eastAsia" w:ascii="宋体" w:hAnsi="宋体" w:eastAsia="宋体" w:cs="宋体"/>
          <w:b/>
          <w:bCs/>
          <w:sz w:val="21"/>
          <w:szCs w:val="21"/>
        </w:rPr>
        <w:t>引领专题研究</w:t>
      </w:r>
    </w:p>
    <w:p w14:paraId="700617D0">
      <w:pPr>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全媒体时代高校工会教职工思想政治引领的方法创新与效能提升研究</w:t>
      </w:r>
    </w:p>
    <w:p w14:paraId="17C4A953">
      <w:pPr>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高校教职工思想动态监测与精准引导机制研究</w:t>
      </w:r>
    </w:p>
    <w:p w14:paraId="0A2B17A2">
      <w:pPr>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双进</w:t>
      </w:r>
      <w:r>
        <w:rPr>
          <w:rFonts w:hint="eastAsia" w:ascii="宋体" w:hAnsi="宋体" w:eastAsia="宋体" w:cs="宋体"/>
          <w:sz w:val="21"/>
          <w:szCs w:val="21"/>
          <w:lang w:eastAsia="zh-CN"/>
        </w:rPr>
        <w:t>”（</w:t>
      </w:r>
      <w:r>
        <w:rPr>
          <w:rFonts w:hint="eastAsia" w:ascii="宋体" w:hAnsi="宋体" w:eastAsia="宋体" w:cs="宋体"/>
          <w:sz w:val="21"/>
          <w:szCs w:val="21"/>
        </w:rPr>
        <w:t>劳模工匠进校园</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思政教师进企业</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工作</w:t>
      </w:r>
      <w:r>
        <w:rPr>
          <w:rFonts w:hint="eastAsia" w:ascii="宋体" w:hAnsi="宋体" w:eastAsia="宋体" w:cs="宋体"/>
          <w:sz w:val="21"/>
          <w:szCs w:val="21"/>
        </w:rPr>
        <w:t>长效化、品牌化建设研究</w:t>
      </w:r>
    </w:p>
    <w:p w14:paraId="4633FB86">
      <w:pPr>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大思政课格局下工会协同育人的实践路径研究</w:t>
      </w:r>
    </w:p>
    <w:p w14:paraId="7C0582EC">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三、</w:t>
      </w:r>
      <w:r>
        <w:rPr>
          <w:rFonts w:hint="eastAsia" w:ascii="宋体" w:hAnsi="宋体" w:eastAsia="宋体" w:cs="宋体"/>
          <w:b/>
          <w:bCs/>
          <w:sz w:val="21"/>
          <w:szCs w:val="21"/>
        </w:rPr>
        <w:t>教代会和提案工作专题研究</w:t>
      </w:r>
    </w:p>
    <w:p w14:paraId="2DCE5984">
      <w:pPr>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全过程人民民主视域下高校教代会制度规范化建设研究</w:t>
      </w:r>
    </w:p>
    <w:p w14:paraId="3821A96E">
      <w:pPr>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高校教代会提案全流程管理与督办落实机制研究</w:t>
      </w:r>
    </w:p>
    <w:p w14:paraId="357EC29A">
      <w:pPr>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高校二级教代会建设、运行模式与实效提升研究</w:t>
      </w:r>
    </w:p>
    <w:p w14:paraId="7B9EB570">
      <w:pPr>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高校</w:t>
      </w:r>
      <w:r>
        <w:rPr>
          <w:rFonts w:hint="eastAsia" w:ascii="宋体" w:hAnsi="宋体" w:eastAsia="宋体" w:cs="宋体"/>
          <w:sz w:val="21"/>
          <w:szCs w:val="21"/>
        </w:rPr>
        <w:t>教代会作用发挥与协同机制研究</w:t>
      </w:r>
    </w:p>
    <w:p w14:paraId="54689BD9">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高校工会助力教职工岗位建功专题研究</w:t>
      </w:r>
    </w:p>
    <w:p w14:paraId="3CD9F5B6">
      <w:pPr>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高校工会服务青年教师成长发展的全周期支持体系研究</w:t>
      </w:r>
    </w:p>
    <w:p w14:paraId="3BE10E3E">
      <w:pPr>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高校</w:t>
      </w:r>
      <w:r>
        <w:rPr>
          <w:rFonts w:hint="eastAsia" w:ascii="宋体" w:hAnsi="宋体" w:eastAsia="宋体" w:cs="宋体"/>
          <w:sz w:val="21"/>
          <w:szCs w:val="21"/>
        </w:rPr>
        <w:t>工会助推教学科研团队建设、服务高水平人才培养研究</w:t>
      </w:r>
    </w:p>
    <w:p w14:paraId="324F1BD0">
      <w:pPr>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高校</w:t>
      </w:r>
      <w:r>
        <w:rPr>
          <w:rFonts w:hint="eastAsia" w:ascii="宋体" w:hAnsi="宋体" w:eastAsia="宋体" w:cs="宋体"/>
          <w:sz w:val="21"/>
          <w:szCs w:val="21"/>
        </w:rPr>
        <w:t>教职工技能提升、岗位创新与劳动竞赛品牌化建设研究</w:t>
      </w:r>
    </w:p>
    <w:p w14:paraId="412D16EB">
      <w:pPr>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高校工会服务教育、科技、人才一体化发展实践研究</w:t>
      </w:r>
    </w:p>
    <w:p w14:paraId="3A4C2A82">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五、</w:t>
      </w:r>
      <w:r>
        <w:rPr>
          <w:rFonts w:hint="eastAsia" w:ascii="宋体" w:hAnsi="宋体" w:eastAsia="宋体" w:cs="宋体"/>
          <w:b/>
          <w:bCs/>
          <w:sz w:val="21"/>
          <w:szCs w:val="21"/>
        </w:rPr>
        <w:t>高校工会自身建设专题研究</w:t>
      </w:r>
    </w:p>
    <w:p w14:paraId="38C82322">
      <w:pPr>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高校</w:t>
      </w:r>
      <w:r>
        <w:rPr>
          <w:rFonts w:hint="eastAsia" w:ascii="宋体" w:hAnsi="宋体" w:eastAsia="宋体" w:cs="宋体"/>
          <w:sz w:val="21"/>
          <w:szCs w:val="21"/>
        </w:rPr>
        <w:t>“职工小家”</w:t>
      </w:r>
      <w:r>
        <w:rPr>
          <w:rFonts w:hint="eastAsia" w:ascii="宋体" w:hAnsi="宋体" w:eastAsia="宋体" w:cs="宋体"/>
          <w:sz w:val="21"/>
          <w:szCs w:val="21"/>
          <w:lang w:val="en-US" w:eastAsia="zh-CN"/>
        </w:rPr>
        <w:t>暨</w:t>
      </w:r>
      <w:r>
        <w:rPr>
          <w:rFonts w:hint="eastAsia" w:ascii="宋体" w:hAnsi="宋体" w:eastAsia="宋体" w:cs="宋体"/>
          <w:sz w:val="21"/>
          <w:szCs w:val="21"/>
        </w:rPr>
        <w:t>“一院一品”品牌创建研究</w:t>
      </w:r>
    </w:p>
    <w:p w14:paraId="46C509CB">
      <w:pPr>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高校</w:t>
      </w:r>
      <w:r>
        <w:rPr>
          <w:rFonts w:hint="eastAsia" w:ascii="宋体" w:hAnsi="宋体" w:eastAsia="宋体" w:cs="宋体"/>
          <w:sz w:val="21"/>
          <w:szCs w:val="21"/>
        </w:rPr>
        <w:t>教职工身心健康服务机制研究</w:t>
      </w:r>
    </w:p>
    <w:p w14:paraId="57396841">
      <w:pPr>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高校</w:t>
      </w:r>
      <w:r>
        <w:rPr>
          <w:rFonts w:hint="eastAsia" w:ascii="宋体" w:hAnsi="宋体" w:eastAsia="宋体" w:cs="宋体"/>
          <w:sz w:val="21"/>
          <w:szCs w:val="21"/>
        </w:rPr>
        <w:t>教职工</w:t>
      </w:r>
      <w:r>
        <w:rPr>
          <w:rFonts w:hint="eastAsia" w:ascii="宋体" w:hAnsi="宋体" w:eastAsia="宋体" w:cs="宋体"/>
          <w:sz w:val="21"/>
          <w:szCs w:val="21"/>
          <w:lang w:val="en-US" w:eastAsia="zh-CN"/>
        </w:rPr>
        <w:t>协会</w:t>
      </w:r>
      <w:r>
        <w:rPr>
          <w:rFonts w:hint="eastAsia" w:ascii="宋体" w:hAnsi="宋体" w:eastAsia="宋体" w:cs="宋体"/>
          <w:sz w:val="21"/>
          <w:szCs w:val="21"/>
        </w:rPr>
        <w:t>规范化、品牌化建设研究</w:t>
      </w:r>
    </w:p>
    <w:p w14:paraId="2194C252">
      <w:pPr>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工会活动吸引力与教职工参与度的实证</w:t>
      </w:r>
      <w:r>
        <w:rPr>
          <w:rFonts w:hint="eastAsia" w:ascii="宋体" w:hAnsi="宋体" w:eastAsia="宋体" w:cs="宋体"/>
          <w:sz w:val="21"/>
          <w:szCs w:val="21"/>
          <w:lang w:val="en-US" w:eastAsia="zh-CN"/>
        </w:rPr>
        <w:t>调查</w:t>
      </w:r>
      <w:r>
        <w:rPr>
          <w:rFonts w:hint="eastAsia" w:ascii="宋体" w:hAnsi="宋体" w:eastAsia="宋体" w:cs="宋体"/>
          <w:sz w:val="21"/>
          <w:szCs w:val="21"/>
        </w:rPr>
        <w:t>研究</w:t>
      </w:r>
    </w:p>
    <w:p w14:paraId="4D9555F3">
      <w:pPr>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高校</w:t>
      </w:r>
      <w:r>
        <w:rPr>
          <w:rFonts w:hint="eastAsia" w:ascii="宋体" w:hAnsi="宋体" w:eastAsia="宋体" w:cs="宋体"/>
          <w:sz w:val="21"/>
          <w:szCs w:val="21"/>
        </w:rPr>
        <w:t>智慧工会建设与数字化服务平台创新研究</w:t>
      </w:r>
    </w:p>
    <w:p w14:paraId="562F5262">
      <w:pPr>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新时代“枫桥经验”赋能高校</w:t>
      </w:r>
      <w:r>
        <w:rPr>
          <w:rFonts w:hint="eastAsia" w:ascii="宋体" w:hAnsi="宋体" w:eastAsia="宋体" w:cs="宋体"/>
          <w:sz w:val="21"/>
          <w:szCs w:val="21"/>
          <w:lang w:val="en-US" w:eastAsia="zh-CN"/>
        </w:rPr>
        <w:t>工会工作研究</w:t>
      </w:r>
    </w:p>
    <w:p w14:paraId="51B9B552">
      <w:pPr>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高校工会送温暖精准化、品牌化研究</w:t>
      </w:r>
    </w:p>
    <w:p w14:paraId="51C4084E">
      <w:pPr>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高校工会干部队伍专业化、职业化建设研究</w:t>
      </w:r>
    </w:p>
    <w:p w14:paraId="641E97CB">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六、我校</w:t>
      </w:r>
      <w:r>
        <w:rPr>
          <w:rFonts w:hint="eastAsia" w:ascii="宋体" w:hAnsi="宋体" w:eastAsia="宋体" w:cs="宋体"/>
          <w:b/>
          <w:bCs/>
          <w:sz w:val="21"/>
          <w:szCs w:val="21"/>
        </w:rPr>
        <w:t>工会</w:t>
      </w:r>
      <w:r>
        <w:rPr>
          <w:rFonts w:hint="eastAsia" w:ascii="宋体" w:hAnsi="宋体" w:eastAsia="宋体" w:cs="宋体"/>
          <w:b/>
          <w:bCs/>
          <w:sz w:val="21"/>
          <w:szCs w:val="21"/>
          <w:lang w:val="en-US" w:eastAsia="zh-CN"/>
        </w:rPr>
        <w:t>工作特色宣传与经验推广实践</w:t>
      </w:r>
      <w:bookmarkStart w:id="0" w:name="_GoBack"/>
      <w:bookmarkEnd w:id="0"/>
      <w:r>
        <w:rPr>
          <w:rFonts w:hint="eastAsia" w:ascii="宋体" w:hAnsi="宋体" w:eastAsia="宋体" w:cs="宋体"/>
          <w:b/>
          <w:bCs/>
          <w:sz w:val="21"/>
          <w:szCs w:val="21"/>
          <w:lang w:val="en-US" w:eastAsia="zh-CN"/>
        </w:rPr>
        <w:t>（重点资助方向）</w:t>
      </w:r>
    </w:p>
    <w:p w14:paraId="6158A2BD">
      <w:pPr>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我校</w:t>
      </w:r>
      <w:r>
        <w:rPr>
          <w:rFonts w:hint="eastAsia" w:ascii="宋体" w:hAnsi="宋体" w:eastAsia="宋体" w:cs="宋体"/>
          <w:sz w:val="21"/>
          <w:szCs w:val="21"/>
        </w:rPr>
        <w:t>工会工作创新案例提炼与经验推广</w:t>
      </w:r>
    </w:p>
    <w:p w14:paraId="2FFDE901">
      <w:pPr>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我校教职工先进集体与个人典型事迹宣传</w:t>
      </w:r>
    </w:p>
    <w:p w14:paraId="37844A0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kern w:val="0"/>
          <w:sz w:val="21"/>
          <w:szCs w:val="21"/>
          <w:lang w:val="en-US" w:eastAsia="zh-CN" w:bidi="ar"/>
        </w:rPr>
      </w:pPr>
    </w:p>
    <w:p w14:paraId="127A158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kern w:val="0"/>
          <w:sz w:val="21"/>
          <w:szCs w:val="21"/>
          <w:lang w:val="en-US" w:eastAsia="zh-CN" w:bidi="ar"/>
        </w:rPr>
      </w:pPr>
    </w:p>
    <w:p w14:paraId="1AA106C2">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D980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84D70">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384D7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5FBC34"/>
    <w:multiLevelType w:val="singleLevel"/>
    <w:tmpl w:val="6E5FBC34"/>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01F81"/>
    <w:rsid w:val="1231286F"/>
    <w:rsid w:val="1BD56B53"/>
    <w:rsid w:val="20E24984"/>
    <w:rsid w:val="27BE1944"/>
    <w:rsid w:val="29CD4C46"/>
    <w:rsid w:val="2B8E2DAA"/>
    <w:rsid w:val="2BEB0C5C"/>
    <w:rsid w:val="44B813D4"/>
    <w:rsid w:val="4D5C3C64"/>
    <w:rsid w:val="55126890"/>
    <w:rsid w:val="59E352B5"/>
    <w:rsid w:val="5D435B38"/>
    <w:rsid w:val="67AC32A5"/>
    <w:rsid w:val="7E050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749</Words>
  <Characters>752</Characters>
  <Lines>0</Lines>
  <Paragraphs>0</Paragraphs>
  <TotalTime>7</TotalTime>
  <ScaleCrop>false</ScaleCrop>
  <LinksUpToDate>false</LinksUpToDate>
  <CharactersWithSpaces>752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2026-03-12T00:49:00Z</dcterms:created>
  <dc:creator>lenovo</dc:creator>
  <cp:lastModifiedBy>叶芬梅</cp:lastModifiedBy>
  <dcterms:modified xsi:type="dcterms:W3CDTF">2026-04-23T07:48:01Z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eyJoZGlkIjoiODNiMTFjNzM3NDZlMDkzODk5Njk0ZTdiM2M1MWZhMDUiLCJ1c2VySWQiOiI3Mzk0MTk4NzEifQ==</vt:lpwstr>
  </property>
  <property fmtid="{D5CDD505-2E9C-101B-9397-08002B2CF9AE}" pid="4" name="ICV">
    <vt:lpwstr>59BC7628D1034E4CB44D8F5801CE54AA_13</vt:lpwstr>
  </property>
</Properties>
</file>